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A1E" w:rsidRDefault="00DE6F88" w:rsidP="00DE6F88">
      <w:pPr>
        <w:rPr>
          <w:sz w:val="28"/>
          <w:szCs w:val="28"/>
        </w:rPr>
      </w:pPr>
      <w:r w:rsidRPr="00742C94">
        <w:rPr>
          <w:sz w:val="28"/>
          <w:szCs w:val="28"/>
        </w:rPr>
        <w:t xml:space="preserve">                                                                                        </w:t>
      </w:r>
    </w:p>
    <w:p w:rsidR="000A0A1E" w:rsidRDefault="000A0A1E" w:rsidP="000A0A1E">
      <w:pPr>
        <w:tabs>
          <w:tab w:val="left" w:pos="7512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Приложение №1 </w:t>
      </w:r>
    </w:p>
    <w:p w:rsidR="000A0A1E" w:rsidRDefault="000A0A1E" w:rsidP="000A0A1E">
      <w:pPr>
        <w:tabs>
          <w:tab w:val="left" w:pos="669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постановлению администрации </w:t>
      </w:r>
    </w:p>
    <w:p w:rsidR="000A0A1E" w:rsidRDefault="000A0A1E" w:rsidP="000A0A1E">
      <w:pPr>
        <w:tabs>
          <w:tab w:val="left" w:pos="669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Трубчевского муниципального района </w:t>
      </w:r>
    </w:p>
    <w:p w:rsidR="000A0A1E" w:rsidRDefault="000A0A1E" w:rsidP="000A0A1E">
      <w:pPr>
        <w:tabs>
          <w:tab w:val="left" w:pos="5856"/>
          <w:tab w:val="left" w:pos="7728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от  </w:t>
      </w:r>
      <w:r w:rsidR="006D067F">
        <w:rPr>
          <w:sz w:val="28"/>
          <w:szCs w:val="28"/>
        </w:rPr>
        <w:t>25.04.2025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>№</w:t>
      </w:r>
      <w:r w:rsidR="006D067F">
        <w:rPr>
          <w:sz w:val="28"/>
          <w:szCs w:val="28"/>
        </w:rPr>
        <w:t xml:space="preserve"> 233</w:t>
      </w:r>
      <w:bookmarkStart w:id="0" w:name="_GoBack"/>
      <w:bookmarkEnd w:id="0"/>
    </w:p>
    <w:p w:rsidR="000A0A1E" w:rsidRDefault="000A0A1E" w:rsidP="00DE6F88">
      <w:pPr>
        <w:rPr>
          <w:sz w:val="28"/>
          <w:szCs w:val="28"/>
        </w:rPr>
      </w:pPr>
    </w:p>
    <w:p w:rsidR="00DE6F88" w:rsidRPr="004F555D" w:rsidRDefault="00DE6F88" w:rsidP="00DE6F88">
      <w:r w:rsidRPr="00742C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</w:t>
      </w:r>
    </w:p>
    <w:p w:rsidR="00DE6F88" w:rsidRPr="00742C94" w:rsidRDefault="00DE6F88" w:rsidP="00DE6F88">
      <w:pPr>
        <w:jc w:val="center"/>
        <w:rPr>
          <w:sz w:val="28"/>
          <w:szCs w:val="28"/>
        </w:rPr>
      </w:pPr>
    </w:p>
    <w:p w:rsidR="00DE6F88" w:rsidRPr="000A0A1E" w:rsidRDefault="000A0A1E" w:rsidP="00DE6F88">
      <w:pPr>
        <w:jc w:val="center"/>
        <w:rPr>
          <w:sz w:val="28"/>
          <w:szCs w:val="28"/>
        </w:rPr>
      </w:pPr>
      <w:r w:rsidRPr="000A0A1E">
        <w:rPr>
          <w:sz w:val="28"/>
          <w:szCs w:val="28"/>
        </w:rPr>
        <w:t xml:space="preserve">СТОИМОСТЬ </w:t>
      </w:r>
    </w:p>
    <w:p w:rsidR="00DE6F88" w:rsidRDefault="000A0A1E" w:rsidP="00DE6F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A0A1E">
        <w:rPr>
          <w:sz w:val="28"/>
          <w:szCs w:val="28"/>
        </w:rPr>
        <w:t>услуг, предоставляемых согласно гарантированному перечню услуг по погребению</w:t>
      </w:r>
    </w:p>
    <w:p w:rsidR="000A0A1E" w:rsidRPr="000A0A1E" w:rsidRDefault="000A0A1E" w:rsidP="00DE6F88">
      <w:pPr>
        <w:jc w:val="center"/>
        <w:rPr>
          <w:sz w:val="28"/>
          <w:szCs w:val="28"/>
        </w:rPr>
      </w:pPr>
      <w:r>
        <w:rPr>
          <w:sz w:val="28"/>
          <w:szCs w:val="28"/>
        </w:rPr>
        <w:t>в соответствии со статьей 9 Федерального закона от 12.01.1996 №8-ФЗ « О погребении и похоронном деле»</w:t>
      </w:r>
    </w:p>
    <w:p w:rsidR="00DE6F88" w:rsidRPr="00742C94" w:rsidRDefault="00DE6F88" w:rsidP="00DE6F88">
      <w:pPr>
        <w:rPr>
          <w:sz w:val="28"/>
          <w:szCs w:val="28"/>
        </w:rPr>
      </w:pPr>
    </w:p>
    <w:tbl>
      <w:tblPr>
        <w:tblW w:w="7097" w:type="dxa"/>
        <w:tblInd w:w="1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3268"/>
        <w:gridCol w:w="3206"/>
      </w:tblGrid>
      <w:tr w:rsidR="00AE1817" w:rsidRPr="00742C94" w:rsidTr="00E71F22">
        <w:tc>
          <w:tcPr>
            <w:tcW w:w="623" w:type="dxa"/>
            <w:shd w:val="clear" w:color="auto" w:fill="auto"/>
          </w:tcPr>
          <w:p w:rsidR="00AE1817" w:rsidRPr="00742C94" w:rsidRDefault="00AE1817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№</w:t>
            </w:r>
          </w:p>
          <w:p w:rsidR="00AE1817" w:rsidRPr="00742C94" w:rsidRDefault="00AE1817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п/п</w:t>
            </w:r>
          </w:p>
        </w:tc>
        <w:tc>
          <w:tcPr>
            <w:tcW w:w="3268" w:type="dxa"/>
            <w:shd w:val="clear" w:color="auto" w:fill="auto"/>
          </w:tcPr>
          <w:p w:rsidR="00AE1817" w:rsidRPr="00742C94" w:rsidRDefault="00AE1817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 xml:space="preserve"> Ритуальные услуги</w:t>
            </w:r>
          </w:p>
        </w:tc>
        <w:tc>
          <w:tcPr>
            <w:tcW w:w="3206" w:type="dxa"/>
            <w:shd w:val="clear" w:color="auto" w:fill="auto"/>
          </w:tcPr>
          <w:p w:rsidR="00AE1817" w:rsidRPr="00742C94" w:rsidRDefault="00AE1817" w:rsidP="00706E02">
            <w:pPr>
              <w:ind w:right="221"/>
            </w:pPr>
            <w:r w:rsidRPr="00742C94">
              <w:t xml:space="preserve">Стоимость услуг по погребению, оказываемых супругу, близким родственникам, законному представителю или иному лицу, взявшего на себя обязанность осуществлять погребение умершего </w:t>
            </w:r>
            <w:proofErr w:type="gramStart"/>
            <w:r w:rsidRPr="00742C94">
              <w:t xml:space="preserve">( </w:t>
            </w:r>
            <w:proofErr w:type="gramEnd"/>
            <w:r w:rsidRPr="00742C94">
              <w:t>на социальное пособие)</w:t>
            </w:r>
          </w:p>
        </w:tc>
      </w:tr>
      <w:tr w:rsidR="00AE1817" w:rsidRPr="00742C94" w:rsidTr="00E71F22">
        <w:tc>
          <w:tcPr>
            <w:tcW w:w="623" w:type="dxa"/>
            <w:shd w:val="clear" w:color="auto" w:fill="auto"/>
          </w:tcPr>
          <w:p w:rsidR="00AE1817" w:rsidRPr="00742C94" w:rsidRDefault="00AE1817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1.</w:t>
            </w:r>
          </w:p>
        </w:tc>
        <w:tc>
          <w:tcPr>
            <w:tcW w:w="3268" w:type="dxa"/>
            <w:shd w:val="clear" w:color="auto" w:fill="auto"/>
          </w:tcPr>
          <w:p w:rsidR="00AE1817" w:rsidRPr="00742C94" w:rsidRDefault="00AE1817" w:rsidP="00706E02">
            <w:r w:rsidRPr="00742C94">
              <w:t xml:space="preserve">Оформление документов, необходимых </w:t>
            </w:r>
            <w:proofErr w:type="gramStart"/>
            <w:r w:rsidRPr="00742C94">
              <w:t>для</w:t>
            </w:r>
            <w:proofErr w:type="gramEnd"/>
          </w:p>
          <w:p w:rsidR="00AE1817" w:rsidRPr="00742C94" w:rsidRDefault="00AE1817" w:rsidP="00706E02">
            <w:r w:rsidRPr="00742C94">
              <w:t>погребения</w:t>
            </w:r>
          </w:p>
        </w:tc>
        <w:tc>
          <w:tcPr>
            <w:tcW w:w="3206" w:type="dxa"/>
            <w:shd w:val="clear" w:color="auto" w:fill="auto"/>
          </w:tcPr>
          <w:p w:rsidR="00AE1817" w:rsidRPr="00742C94" w:rsidRDefault="00AE1817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149,64</w:t>
            </w:r>
          </w:p>
        </w:tc>
      </w:tr>
      <w:tr w:rsidR="00AE1817" w:rsidRPr="00742C94" w:rsidTr="00E71F22">
        <w:tc>
          <w:tcPr>
            <w:tcW w:w="623" w:type="dxa"/>
            <w:shd w:val="clear" w:color="auto" w:fill="auto"/>
          </w:tcPr>
          <w:p w:rsidR="00AE1817" w:rsidRPr="00742C94" w:rsidRDefault="00AE1817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2.</w:t>
            </w:r>
          </w:p>
        </w:tc>
        <w:tc>
          <w:tcPr>
            <w:tcW w:w="3268" w:type="dxa"/>
            <w:shd w:val="clear" w:color="auto" w:fill="auto"/>
          </w:tcPr>
          <w:p w:rsidR="00AE1817" w:rsidRPr="00742C94" w:rsidRDefault="00AE1817" w:rsidP="00706E02">
            <w:r w:rsidRPr="00742C94">
              <w:t>Предоставление и доставка гроба и других принадлежностей, необходимых для погребения</w:t>
            </w:r>
          </w:p>
        </w:tc>
        <w:tc>
          <w:tcPr>
            <w:tcW w:w="3206" w:type="dxa"/>
            <w:shd w:val="clear" w:color="auto" w:fill="auto"/>
          </w:tcPr>
          <w:p w:rsidR="00AE1817" w:rsidRPr="00742C94" w:rsidRDefault="00AE1817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4149,46</w:t>
            </w:r>
          </w:p>
        </w:tc>
      </w:tr>
      <w:tr w:rsidR="00AE1817" w:rsidRPr="00742C94" w:rsidTr="00E71F22">
        <w:tc>
          <w:tcPr>
            <w:tcW w:w="623" w:type="dxa"/>
            <w:shd w:val="clear" w:color="auto" w:fill="auto"/>
          </w:tcPr>
          <w:p w:rsidR="00AE1817" w:rsidRPr="00742C94" w:rsidRDefault="00AE1817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3.</w:t>
            </w:r>
          </w:p>
        </w:tc>
        <w:tc>
          <w:tcPr>
            <w:tcW w:w="3268" w:type="dxa"/>
            <w:shd w:val="clear" w:color="auto" w:fill="auto"/>
          </w:tcPr>
          <w:p w:rsidR="00AE1817" w:rsidRPr="00742C94" w:rsidRDefault="00AE1817" w:rsidP="00706E02">
            <w:r w:rsidRPr="00742C94">
              <w:t>Облачение тела</w:t>
            </w:r>
          </w:p>
        </w:tc>
        <w:tc>
          <w:tcPr>
            <w:tcW w:w="3206" w:type="dxa"/>
            <w:shd w:val="clear" w:color="auto" w:fill="auto"/>
          </w:tcPr>
          <w:p w:rsidR="00AE1817" w:rsidRPr="00742C94" w:rsidRDefault="00AE1817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1817" w:rsidRPr="00742C94" w:rsidTr="00E71F22">
        <w:tc>
          <w:tcPr>
            <w:tcW w:w="623" w:type="dxa"/>
            <w:shd w:val="clear" w:color="auto" w:fill="auto"/>
          </w:tcPr>
          <w:p w:rsidR="00AE1817" w:rsidRPr="00742C94" w:rsidRDefault="00AE1817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4.</w:t>
            </w:r>
          </w:p>
        </w:tc>
        <w:tc>
          <w:tcPr>
            <w:tcW w:w="3268" w:type="dxa"/>
            <w:shd w:val="clear" w:color="auto" w:fill="auto"/>
          </w:tcPr>
          <w:p w:rsidR="00AE1817" w:rsidRPr="00742C94" w:rsidRDefault="00AE1817" w:rsidP="00706E02">
            <w:r w:rsidRPr="00742C94">
              <w:t xml:space="preserve">Перевозка  </w:t>
            </w:r>
            <w:proofErr w:type="gramStart"/>
            <w:r w:rsidRPr="00742C94">
              <w:t>умершего</w:t>
            </w:r>
            <w:proofErr w:type="gramEnd"/>
            <w:r w:rsidRPr="00742C94">
              <w:t xml:space="preserve"> (останков) на кладбище</w:t>
            </w:r>
          </w:p>
        </w:tc>
        <w:tc>
          <w:tcPr>
            <w:tcW w:w="3206" w:type="dxa"/>
            <w:shd w:val="clear" w:color="auto" w:fill="auto"/>
          </w:tcPr>
          <w:p w:rsidR="00AE1817" w:rsidRPr="00742C94" w:rsidRDefault="00AE1817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1595,48</w:t>
            </w:r>
          </w:p>
        </w:tc>
      </w:tr>
      <w:tr w:rsidR="00AE1817" w:rsidRPr="00742C94" w:rsidTr="00E71F22">
        <w:tc>
          <w:tcPr>
            <w:tcW w:w="623" w:type="dxa"/>
            <w:shd w:val="clear" w:color="auto" w:fill="auto"/>
          </w:tcPr>
          <w:p w:rsidR="00AE1817" w:rsidRPr="00742C94" w:rsidRDefault="00AE1817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5</w:t>
            </w:r>
          </w:p>
        </w:tc>
        <w:tc>
          <w:tcPr>
            <w:tcW w:w="3268" w:type="dxa"/>
            <w:shd w:val="clear" w:color="auto" w:fill="auto"/>
          </w:tcPr>
          <w:p w:rsidR="00AE1817" w:rsidRPr="00742C94" w:rsidRDefault="00AE1817" w:rsidP="00706E02">
            <w:r w:rsidRPr="00742C94">
              <w:t>Погребение (рытье могилы и захоронение)</w:t>
            </w:r>
          </w:p>
        </w:tc>
        <w:tc>
          <w:tcPr>
            <w:tcW w:w="3206" w:type="dxa"/>
            <w:shd w:val="clear" w:color="auto" w:fill="auto"/>
          </w:tcPr>
          <w:p w:rsidR="00AE1817" w:rsidRPr="00742C94" w:rsidRDefault="00AE1817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3270,79</w:t>
            </w:r>
          </w:p>
        </w:tc>
      </w:tr>
      <w:tr w:rsidR="00AE1817" w:rsidRPr="00742C94" w:rsidTr="00E71F22">
        <w:tc>
          <w:tcPr>
            <w:tcW w:w="623" w:type="dxa"/>
            <w:shd w:val="clear" w:color="auto" w:fill="auto"/>
          </w:tcPr>
          <w:p w:rsidR="00AE1817" w:rsidRPr="00742C94" w:rsidRDefault="00AE1817" w:rsidP="00706E02">
            <w:pPr>
              <w:rPr>
                <w:sz w:val="28"/>
                <w:szCs w:val="28"/>
              </w:rPr>
            </w:pPr>
          </w:p>
        </w:tc>
        <w:tc>
          <w:tcPr>
            <w:tcW w:w="3268" w:type="dxa"/>
            <w:shd w:val="clear" w:color="auto" w:fill="auto"/>
          </w:tcPr>
          <w:p w:rsidR="00AE1817" w:rsidRPr="00742C94" w:rsidRDefault="00AE1817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Итого:</w:t>
            </w:r>
          </w:p>
        </w:tc>
        <w:tc>
          <w:tcPr>
            <w:tcW w:w="3206" w:type="dxa"/>
            <w:shd w:val="clear" w:color="auto" w:fill="auto"/>
          </w:tcPr>
          <w:p w:rsidR="00AE1817" w:rsidRPr="00742C94" w:rsidRDefault="00AE1817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9165,37</w:t>
            </w:r>
          </w:p>
        </w:tc>
      </w:tr>
    </w:tbl>
    <w:p w:rsidR="00DE6F88" w:rsidRDefault="00DE6F88" w:rsidP="00DE6F88">
      <w:pPr>
        <w:rPr>
          <w:color w:val="FF0000"/>
          <w:sz w:val="28"/>
          <w:szCs w:val="28"/>
        </w:rPr>
      </w:pPr>
    </w:p>
    <w:p w:rsidR="007752D3" w:rsidRDefault="007752D3" w:rsidP="00DE6F88">
      <w:pPr>
        <w:rPr>
          <w:color w:val="FF0000"/>
          <w:sz w:val="28"/>
          <w:szCs w:val="28"/>
        </w:rPr>
      </w:pPr>
    </w:p>
    <w:p w:rsidR="007752D3" w:rsidRPr="00742C94" w:rsidRDefault="007752D3" w:rsidP="00DE6F88">
      <w:pPr>
        <w:rPr>
          <w:color w:val="FF0000"/>
          <w:sz w:val="28"/>
          <w:szCs w:val="28"/>
        </w:rPr>
      </w:pPr>
    </w:p>
    <w:p w:rsidR="006D542C" w:rsidRDefault="006D542C"/>
    <w:sectPr w:rsidR="006D542C" w:rsidSect="00DE6F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B7CFC"/>
    <w:multiLevelType w:val="hybridMultilevel"/>
    <w:tmpl w:val="1F2C55EA"/>
    <w:lvl w:ilvl="0" w:tplc="A6F48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AC67E7"/>
    <w:multiLevelType w:val="hybridMultilevel"/>
    <w:tmpl w:val="79A07940"/>
    <w:lvl w:ilvl="0" w:tplc="7B76D3D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8"/>
    <w:rsid w:val="000248F9"/>
    <w:rsid w:val="000A0A1E"/>
    <w:rsid w:val="00385EA4"/>
    <w:rsid w:val="004D2B26"/>
    <w:rsid w:val="006D067F"/>
    <w:rsid w:val="006D542C"/>
    <w:rsid w:val="0071581C"/>
    <w:rsid w:val="007752D3"/>
    <w:rsid w:val="00825BF3"/>
    <w:rsid w:val="00AE1817"/>
    <w:rsid w:val="00CB7894"/>
    <w:rsid w:val="00DE6F88"/>
    <w:rsid w:val="00E7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88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88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5B78-F723-4031-A57D-EEFBA4C84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Potrebitel</dc:creator>
  <cp:lastModifiedBy>Potrebitel</cp:lastModifiedBy>
  <cp:revision>4</cp:revision>
  <cp:lastPrinted>2025-04-25T12:32:00Z</cp:lastPrinted>
  <dcterms:created xsi:type="dcterms:W3CDTF">2025-04-24T11:49:00Z</dcterms:created>
  <dcterms:modified xsi:type="dcterms:W3CDTF">2025-04-28T08:42:00Z</dcterms:modified>
</cp:coreProperties>
</file>